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9B" w:rsidRPr="00737131" w:rsidRDefault="009D1E86" w:rsidP="009D1E8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73713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  <w:t xml:space="preserve">: </w:t>
      </w:r>
      <w:r w:rsidR="00BC4B37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ส่งเสริมการเรียนรู้สู่ทักษะ </w:t>
      </w:r>
      <w:r w:rsidR="003E3082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และการบูรณาการทาง</w:t>
      </w:r>
      <w:r w:rsidR="00BC4B37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คณิตศาสตร์</w:t>
      </w:r>
    </w:p>
    <w:p w:rsidR="009D1E86" w:rsidRPr="00737131" w:rsidRDefault="009D1E86" w:rsidP="009D1E86">
      <w:pPr>
        <w:spacing w:after="0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Pr="007371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7371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: </w:t>
      </w:r>
      <w:r w:rsidR="00994EA1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วิชาการ</w:t>
      </w:r>
    </w:p>
    <w:p w:rsidR="009D1E86" w:rsidRPr="00737131" w:rsidRDefault="009D1E86" w:rsidP="009D1E86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ลักษณะโครงการ </w:t>
      </w:r>
      <w:r w:rsidRPr="0073713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  <w:t xml:space="preserve">: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โครงการ</w:t>
      </w:r>
      <w:r w:rsidR="00994EA1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ใหม่</w:t>
      </w:r>
    </w:p>
    <w:p w:rsidR="009D1E86" w:rsidRPr="00737131" w:rsidRDefault="009D1E86" w:rsidP="009D1E86">
      <w:pPr>
        <w:spacing w:after="0"/>
        <w:ind w:left="2160" w:hanging="21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สนองกลยุทธ์โรงเรียน </w:t>
      </w:r>
      <w:r w:rsidRPr="0073713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  <w:t xml:space="preserve">: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ข้อที่ </w:t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1 </w:t>
      </w:r>
      <w:r w:rsidRPr="0073713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พัฒนาการจัดกิจกรรมการเรียนรู้ของผู้เรียน ให้ผู้เรียนมีทักษะในการแสวงหาความรู้ และทักษะที่จำเป็นในการดำรงชีวิต</w:t>
      </w:r>
    </w:p>
    <w:p w:rsidR="009D1E86" w:rsidRPr="00737131" w:rsidRDefault="009D1E86" w:rsidP="001A556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สอดคล้องกับมาตรฐานการศึกษาของสถานศึกษา </w:t>
      </w:r>
      <w:r w:rsidRPr="0073713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: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มาตรฐานที่ </w:t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3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ตัวบ่งชี้ที่ </w:t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3.3-3.4 </w:t>
      </w:r>
      <w:r w:rsidR="001A556F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มาตรฐานที่ </w:t>
      </w:r>
      <w:bookmarkStart w:id="0" w:name="_GoBack"/>
      <w:bookmarkEnd w:id="0"/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5 </w:t>
      </w:r>
    </w:p>
    <w:p w:rsidR="009D1E86" w:rsidRPr="00737131" w:rsidRDefault="009D1E86" w:rsidP="009D1E86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 w:rsidRPr="007371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73713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  <w:t xml:space="preserve">: </w:t>
      </w:r>
      <w:r w:rsidR="00994EA1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นางจุฬารัตน์  ขัดซอนใบ</w:t>
      </w:r>
    </w:p>
    <w:p w:rsidR="009D1E86" w:rsidRPr="00737131" w:rsidRDefault="009D1E86" w:rsidP="009D1E8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กลุ่มที่รับผิดชอบ </w:t>
      </w:r>
      <w:r w:rsidRPr="0073713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  <w:t xml:space="preserve">: </w:t>
      </w:r>
      <w:r w:rsidR="006C2823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กลุ่มสาระการเรียนรู้คณิตศาสตร์</w:t>
      </w:r>
    </w:p>
    <w:p w:rsidR="009D1E86" w:rsidRPr="00737131" w:rsidRDefault="009D1E86" w:rsidP="009D1E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1A556F" w:rsidRPr="00737131" w:rsidRDefault="00E205F0" w:rsidP="001A556F">
      <w:pPr>
        <w:pStyle w:val="a4"/>
        <w:ind w:firstLine="720"/>
        <w:rPr>
          <w:rFonts w:ascii="TH SarabunIT๙" w:hAnsi="TH SarabunIT๙" w:cs="TH SarabunIT๙"/>
          <w:color w:val="FF0000"/>
        </w:rPr>
      </w:pPr>
      <w:r w:rsidRPr="00737131">
        <w:rPr>
          <w:rFonts w:ascii="TH SarabunIT๙" w:hAnsi="TH SarabunIT๙" w:cs="TH SarabunIT๙" w:hint="cs"/>
          <w:color w:val="FF0000"/>
          <w:cs/>
        </w:rPr>
        <w:t>จากนโยบายในการปฏิรูปการศึกษา</w:t>
      </w:r>
      <w:r w:rsidR="00F9378C" w:rsidRPr="00737131">
        <w:rPr>
          <w:rFonts w:ascii="TH SarabunIT๙" w:hAnsi="TH SarabunIT๙" w:cs="TH SarabunIT๙" w:hint="cs"/>
          <w:color w:val="FF0000"/>
          <w:cs/>
        </w:rPr>
        <w:t>ไทย</w:t>
      </w:r>
      <w:r w:rsidR="00221CFE" w:rsidRPr="00737131">
        <w:rPr>
          <w:rFonts w:ascii="TH SarabunIT๙" w:hAnsi="TH SarabunIT๙" w:cs="TH SarabunIT๙" w:hint="cs"/>
          <w:color w:val="FF0000"/>
          <w:cs/>
        </w:rPr>
        <w:t xml:space="preserve"> กระทรวงศึกษาธิการ</w:t>
      </w:r>
      <w:r w:rsidRPr="00737131">
        <w:rPr>
          <w:rFonts w:ascii="TH SarabunIT๙" w:hAnsi="TH SarabunIT๙" w:cs="TH SarabunIT๙" w:hint="cs"/>
          <w:color w:val="FF0000"/>
          <w:cs/>
        </w:rPr>
        <w:t xml:space="preserve">ปีการศึกษา </w:t>
      </w:r>
      <w:r w:rsidRPr="00737131">
        <w:rPr>
          <w:rFonts w:ascii="TH SarabunIT๙" w:hAnsi="TH SarabunIT๙" w:cs="TH SarabunIT๙"/>
          <w:color w:val="FF0000"/>
        </w:rPr>
        <w:t xml:space="preserve">2560 </w:t>
      </w:r>
      <w:r w:rsidRPr="00737131">
        <w:rPr>
          <w:rFonts w:ascii="TH SarabunIT๙" w:hAnsi="TH SarabunIT๙" w:cs="TH SarabunIT๙" w:hint="cs"/>
          <w:color w:val="FF0000"/>
          <w:cs/>
        </w:rPr>
        <w:t xml:space="preserve">โดยเน้นการพัฒนาในด้าน </w:t>
      </w:r>
      <w:r w:rsidRPr="00737131">
        <w:rPr>
          <w:rFonts w:ascii="TH SarabunIT๙" w:hAnsi="TH SarabunIT๙" w:cs="TH SarabunIT๙"/>
          <w:color w:val="FF0000"/>
        </w:rPr>
        <w:t xml:space="preserve">STEM : Science Technology Engineering </w:t>
      </w:r>
      <w:r w:rsidR="00F9378C" w:rsidRPr="00737131">
        <w:rPr>
          <w:rFonts w:ascii="TH SarabunIT๙" w:hAnsi="TH SarabunIT๙" w:cs="TH SarabunIT๙"/>
          <w:color w:val="FF0000"/>
        </w:rPr>
        <w:t xml:space="preserve">Mathematic </w:t>
      </w:r>
      <w:r w:rsidR="001A556F" w:rsidRPr="00737131">
        <w:rPr>
          <w:rFonts w:ascii="TH SarabunIT๙" w:hAnsi="TH SarabunIT๙" w:cs="TH SarabunIT๙"/>
          <w:color w:val="FF0000"/>
          <w:cs/>
        </w:rPr>
        <w:t>เพื่อเพิ่มทักษะความรู้</w:t>
      </w:r>
      <w:r w:rsidR="00F9378C" w:rsidRPr="00737131">
        <w:rPr>
          <w:rFonts w:ascii="TH SarabunIT๙" w:hAnsi="TH SarabunIT๙" w:cs="TH SarabunIT๙" w:hint="cs"/>
          <w:color w:val="FF0000"/>
          <w:cs/>
        </w:rPr>
        <w:t xml:space="preserve">และการบูรณาการทั้ง </w:t>
      </w:r>
      <w:r w:rsidR="00F9378C" w:rsidRPr="00737131">
        <w:rPr>
          <w:rFonts w:ascii="TH SarabunIT๙" w:hAnsi="TH SarabunIT๙" w:cs="TH SarabunIT๙"/>
          <w:color w:val="FF0000"/>
        </w:rPr>
        <w:t xml:space="preserve">4 </w:t>
      </w:r>
      <w:r w:rsidR="00F9378C" w:rsidRPr="00737131">
        <w:rPr>
          <w:rFonts w:ascii="TH SarabunIT๙" w:hAnsi="TH SarabunIT๙" w:cs="TH SarabunIT๙" w:hint="cs"/>
          <w:color w:val="FF0000"/>
          <w:cs/>
        </w:rPr>
        <w:t>ศาสตร์วิชา ให้ผู้เรียนมี</w:t>
      </w:r>
      <w:r w:rsidR="001A556F" w:rsidRPr="00737131">
        <w:rPr>
          <w:rFonts w:ascii="TH SarabunIT๙" w:hAnsi="TH SarabunIT๙" w:cs="TH SarabunIT๙"/>
          <w:color w:val="FF0000"/>
          <w:cs/>
        </w:rPr>
        <w:t>ความสามารถทางด้านต่างๆ และ</w:t>
      </w:r>
      <w:r w:rsidR="00F9378C" w:rsidRPr="00737131">
        <w:rPr>
          <w:rFonts w:ascii="TH SarabunIT๙" w:hAnsi="TH SarabunIT๙" w:cs="TH SarabunIT๙" w:hint="cs"/>
          <w:color w:val="FF0000"/>
          <w:cs/>
        </w:rPr>
        <w:t>พัฒนาการจัดการเรียนการสอน เพื่อ</w:t>
      </w:r>
      <w:r w:rsidR="001A556F" w:rsidRPr="00737131">
        <w:rPr>
          <w:rFonts w:ascii="TH SarabunIT๙" w:hAnsi="TH SarabunIT๙" w:cs="TH SarabunIT๙"/>
          <w:color w:val="FF0000"/>
          <w:cs/>
        </w:rPr>
        <w:t>เพิ่มความสนุกสนาน</w:t>
      </w:r>
      <w:r w:rsidR="00F9378C" w:rsidRPr="00737131">
        <w:rPr>
          <w:rFonts w:ascii="TH SarabunIT๙" w:hAnsi="TH SarabunIT๙" w:cs="TH SarabunIT๙" w:hint="cs"/>
          <w:color w:val="FF0000"/>
          <w:cs/>
        </w:rPr>
        <w:t>เชิงวิชาการ ให้ผู้เรียนสามารถเรียนรู้ และศึกษาในหลากหลายวิธี โดยในกลุ่มสาระการเรียนรู้คณิตศาสตร์ เป็นส่วนหนึ่ง</w:t>
      </w:r>
      <w:r w:rsidR="001A556F" w:rsidRPr="00737131">
        <w:rPr>
          <w:rFonts w:ascii="TH SarabunIT๙" w:hAnsi="TH SarabunIT๙" w:cs="TH SarabunIT๙"/>
          <w:color w:val="FF0000"/>
          <w:cs/>
        </w:rPr>
        <w:t>เกี่ยวกับการคิดคำนวณในเชิงพื้นฐาน เช่น การบวก ลบ คูณ และหาร เป็นต้น และเพิ่ม</w:t>
      </w:r>
      <w:r w:rsidR="00F9378C" w:rsidRPr="00737131">
        <w:rPr>
          <w:rFonts w:ascii="TH SarabunIT๙" w:hAnsi="TH SarabunIT๙" w:cs="TH SarabunIT๙" w:hint="cs"/>
          <w:color w:val="FF0000"/>
          <w:cs/>
        </w:rPr>
        <w:t>ทักษะ</w:t>
      </w:r>
      <w:r w:rsidR="001A556F" w:rsidRPr="00737131">
        <w:rPr>
          <w:rFonts w:ascii="TH SarabunIT๙" w:hAnsi="TH SarabunIT๙" w:cs="TH SarabunIT๙"/>
          <w:color w:val="FF0000"/>
          <w:cs/>
        </w:rPr>
        <w:t>การทำงานเป็นกลุ่ม เพื่อแบ่งปันทักษะที่เชี่ยวชาญของนักเรียนแต่ละคนซึ่งกันและกัน และเพิ่มความรักใคร่สามัคคีกันในหมู่คณะ</w:t>
      </w:r>
      <w:r w:rsidR="006C2823" w:rsidRPr="00737131">
        <w:rPr>
          <w:rFonts w:ascii="TH SarabunIT๙" w:hAnsi="TH SarabunIT๙" w:cs="TH SarabunIT๙" w:hint="cs"/>
          <w:color w:val="FF0000"/>
          <w:cs/>
        </w:rPr>
        <w:t xml:space="preserve"> รวมถึงการส่งเสริมการเข้าร่วมกิจกรรมต่างๆ เพื่อเพิ่มทักษะและความรู้ทางคณิตศาสตร์ ส่งเสริมการแข่นขันทักษะทางวิชาการและสนับสนุนการเรียนรู้นอกห้องเรียนต่างๆ </w:t>
      </w:r>
      <w:r w:rsidR="001A556F" w:rsidRPr="00737131">
        <w:rPr>
          <w:rFonts w:ascii="TH SarabunIT๙" w:hAnsi="TH SarabunIT๙" w:cs="TH SarabunIT๙"/>
          <w:color w:val="FF0000"/>
          <w:cs/>
        </w:rPr>
        <w:t xml:space="preserve">  </w:t>
      </w:r>
    </w:p>
    <w:p w:rsidR="009D1E86" w:rsidRPr="00737131" w:rsidRDefault="006C2823" w:rsidP="001A556F">
      <w:pPr>
        <w:spacing w:after="0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ดังนั้น </w:t>
      </w:r>
      <w:r w:rsidR="00F9378C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ทางกลุ่มสาระการเรียนรู้คณิตศาสตร์ </w:t>
      </w:r>
      <w:r w:rsidR="00F9378C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จึงได้จัดโครงการ</w:t>
      </w:r>
      <w:r w:rsidR="001A556F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เกี่ยวกับการ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ส่งเสริมและ</w:t>
      </w:r>
      <w:r w:rsidR="001A556F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พัฒนาทักษะ</w:t>
      </w:r>
      <w:r w:rsidR="00F9378C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ทางด้านพื้นฐานของคณิตศาสตร์</w:t>
      </w:r>
      <w:r w:rsidR="001A556F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ขึ้น โดยเน้นการคิดคำนวณตัวเลขในการใช้ตรรกะต่างๆ </w:t>
      </w:r>
      <w:r w:rsidR="00F9378C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การแก้สมการ </w:t>
      </w:r>
      <w:r w:rsidR="001A556F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รวมถึง</w:t>
      </w:r>
      <w:r w:rsidR="00F9378C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การบูรณาการเข้ากับศาสตร์ทั้ง </w:t>
      </w:r>
      <w:r w:rsidR="00F9378C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4 </w:t>
      </w:r>
      <w:r w:rsidR="00F9378C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ของงาน </w:t>
      </w:r>
      <w:r w:rsidR="00F9378C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STEM </w:t>
      </w:r>
      <w:r w:rsidR="00F9378C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รวมถึง</w:t>
      </w:r>
      <w:r w:rsidR="00F9378C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ให้นักเรียนบรรลุวัตถุประสงค์</w:t>
      </w:r>
      <w:r w:rsidR="00221CFE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</w:t>
      </w:r>
      <w:r w:rsidR="00221CFE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เป้าหมาย</w:t>
      </w:r>
      <w:r w:rsidR="00F9378C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ข</w:t>
      </w:r>
      <w:r w:rsidR="00221CFE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อง</w:t>
      </w:r>
      <w:r w:rsidR="00221CFE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กระทรวง</w:t>
      </w:r>
      <w:r w:rsidR="00221CFE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>ศึกษา และ</w:t>
      </w:r>
      <w:r w:rsidR="00221CFE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สนองกลยุทธ์ของ</w:t>
      </w:r>
      <w:r w:rsidR="00F9378C" w:rsidRPr="007371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สถานศึกษา </w:t>
      </w:r>
    </w:p>
    <w:p w:rsidR="004117D7" w:rsidRPr="00737131" w:rsidRDefault="004117D7" w:rsidP="00411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713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4117D7" w:rsidRPr="00737131" w:rsidRDefault="004117D7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2.1 </w:t>
      </w:r>
      <w:r w:rsidRPr="0073713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เพื่อยกผลสัมฤทธิ์</w:t>
      </w:r>
      <w:r w:rsidR="005C28B5" w:rsidRPr="00737131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 xml:space="preserve">ทางการเรียนและผลการสอบ </w:t>
      </w:r>
      <w:r w:rsidR="005C28B5" w:rsidRPr="00737131">
        <w:rPr>
          <w:rFonts w:ascii="TH SarabunIT๙" w:hAnsi="TH SarabunIT๙" w:cs="TH SarabunIT๙"/>
          <w:color w:val="FF0000"/>
          <w:spacing w:val="-8"/>
          <w:sz w:val="32"/>
          <w:szCs w:val="32"/>
        </w:rPr>
        <w:t xml:space="preserve">O-Net </w:t>
      </w:r>
      <w:r w:rsidR="001F4A1E" w:rsidRPr="00737131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 xml:space="preserve">ของกลุ่มสาระการเรียนรู้คณิตศาสตร์ </w:t>
      </w:r>
      <w:r w:rsidRPr="0073713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ดีขึ้น</w:t>
      </w:r>
    </w:p>
    <w:p w:rsidR="004117D7" w:rsidRPr="00737131" w:rsidRDefault="004117D7" w:rsidP="00221CFE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2.2 </w:t>
      </w:r>
      <w:r w:rsidR="001A556F" w:rsidRPr="00737131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เพื่อให้ผู้เรียน</w:t>
      </w:r>
      <w:r w:rsidR="00221CFE" w:rsidRPr="00737131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 xml:space="preserve">สามารถบูรณาการศาสตร์ทางคณิตศาสตร์เข้ากับการศึกษาแบบ </w:t>
      </w:r>
      <w:r w:rsidR="00221CFE" w:rsidRPr="00737131">
        <w:rPr>
          <w:rFonts w:ascii="TH SarabunIT๙" w:hAnsi="TH SarabunIT๙" w:cs="TH SarabunIT๙"/>
          <w:color w:val="FF0000"/>
          <w:spacing w:val="-8"/>
          <w:sz w:val="32"/>
          <w:szCs w:val="32"/>
        </w:rPr>
        <w:t xml:space="preserve">STEM </w:t>
      </w:r>
      <w:r w:rsidR="00221CFE" w:rsidRPr="00737131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ได้</w:t>
      </w:r>
    </w:p>
    <w:p w:rsidR="004117D7" w:rsidRPr="00737131" w:rsidRDefault="001F4A1E" w:rsidP="00411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713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เป้าหมายเชิงปริมาณและคุณภาพ</w:t>
      </w:r>
    </w:p>
    <w:p w:rsidR="001F4A1E" w:rsidRPr="00737131" w:rsidRDefault="001F4A1E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3.1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ผู้เข้าร่วม</w:t>
      </w:r>
      <w:r w:rsidR="00086C6C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กิจกรรม</w:t>
      </w:r>
      <w:r w:rsidR="005C28B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ทุกระดับชั้นผ่านการประเมินการบูรณาการเข้าสู่กระบวนการ </w:t>
      </w:r>
      <w:r w:rsidR="005C28B5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STEM </w:t>
      </w:r>
      <w:r w:rsidR="005C28B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ได้ ร้อยละ </w:t>
      </w:r>
      <w:r w:rsidR="005C28B5" w:rsidRPr="00737131">
        <w:rPr>
          <w:rFonts w:ascii="TH SarabunIT๙" w:hAnsi="TH SarabunIT๙" w:cs="TH SarabunIT๙"/>
          <w:color w:val="FF0000"/>
          <w:sz w:val="32"/>
          <w:szCs w:val="32"/>
        </w:rPr>
        <w:t>70</w:t>
      </w:r>
      <w:r w:rsidR="005C28B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1F4A1E" w:rsidRPr="00737131" w:rsidRDefault="001F4A1E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3.2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ผู้เข้าร่วมโครงการ</w:t>
      </w:r>
      <w:r w:rsidR="005C28B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ระดับชั้น ม.</w:t>
      </w:r>
      <w:r w:rsidR="005C28B5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3 </w:t>
      </w:r>
      <w:r w:rsidR="005C28B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 ม.</w:t>
      </w:r>
      <w:r w:rsidR="005C28B5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6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ร้อยละ </w:t>
      </w:r>
      <w:r w:rsidR="005C28B5" w:rsidRPr="00737131">
        <w:rPr>
          <w:rFonts w:ascii="TH SarabunIT๙" w:hAnsi="TH SarabunIT๙" w:cs="TH SarabunIT๙"/>
          <w:color w:val="FF0000"/>
          <w:sz w:val="32"/>
          <w:szCs w:val="32"/>
        </w:rPr>
        <w:t>7</w:t>
      </w:r>
      <w:r w:rsidR="00086C6C" w:rsidRPr="00737131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C28B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มีผลสัมฤทธิ์ทางการเรียนและผลสอบ </w:t>
      </w:r>
      <w:r w:rsidR="005C28B5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O-Net </w:t>
      </w:r>
      <w:r w:rsidR="005C28B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ดีกว่าปีที่ผ่านมา</w:t>
      </w:r>
    </w:p>
    <w:p w:rsidR="003E3082" w:rsidRPr="00737131" w:rsidRDefault="003E3082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E3082" w:rsidRPr="00737131" w:rsidRDefault="003E3082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E3082" w:rsidRPr="00737131" w:rsidRDefault="003E3082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E3082" w:rsidRPr="00737131" w:rsidRDefault="003E3082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E3082" w:rsidRPr="00737131" w:rsidRDefault="003E3082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E3082" w:rsidRPr="00737131" w:rsidRDefault="003E3082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E3082" w:rsidRPr="00737131" w:rsidRDefault="003E3082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A9601F" w:rsidRPr="00737131" w:rsidRDefault="00A9601F" w:rsidP="00411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713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 / ขั้นตอนดำเนินการ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748"/>
        <w:gridCol w:w="2179"/>
        <w:gridCol w:w="2464"/>
      </w:tblGrid>
      <w:tr w:rsidR="00737131" w:rsidRPr="00737131" w:rsidTr="0002556F">
        <w:tc>
          <w:tcPr>
            <w:tcW w:w="2463" w:type="dxa"/>
            <w:shd w:val="clear" w:color="auto" w:fill="D9D9D9" w:themeFill="background1" w:themeFillShade="D9"/>
          </w:tcPr>
          <w:p w:rsidR="00A9601F" w:rsidRPr="00737131" w:rsidRDefault="00A9601F" w:rsidP="00A96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A9601F" w:rsidRPr="00737131" w:rsidRDefault="00A9601F" w:rsidP="00A96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:rsidR="00A9601F" w:rsidRPr="00737131" w:rsidRDefault="00A9601F" w:rsidP="00A96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A9601F" w:rsidRPr="00737131" w:rsidRDefault="00A9601F" w:rsidP="00A96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37131" w:rsidRPr="00737131" w:rsidTr="0002556F">
        <w:tc>
          <w:tcPr>
            <w:tcW w:w="2463" w:type="dxa"/>
          </w:tcPr>
          <w:p w:rsidR="00A9601F" w:rsidRPr="00737131" w:rsidRDefault="00A9601F" w:rsidP="004117D7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1.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ประชุมชี้แจง ทำความเข้าใจขั้นตอนการดำเนินงานโครงการตามสภาพจริง</w:t>
            </w:r>
          </w:p>
        </w:tc>
        <w:tc>
          <w:tcPr>
            <w:tcW w:w="2748" w:type="dxa"/>
          </w:tcPr>
          <w:p w:rsidR="00A9601F" w:rsidRPr="00737131" w:rsidRDefault="00086C6C" w:rsidP="00086C6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 – 5</w:t>
            </w:r>
            <w:r w:rsidR="00A9601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9424DB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เมษายน</w:t>
            </w:r>
            <w:r w:rsidR="00A9601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424DB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2560</w:t>
            </w:r>
          </w:p>
        </w:tc>
        <w:tc>
          <w:tcPr>
            <w:tcW w:w="2179" w:type="dxa"/>
          </w:tcPr>
          <w:p w:rsidR="00A9601F" w:rsidRPr="00737131" w:rsidRDefault="00A9601F" w:rsidP="00A9601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2464" w:type="dxa"/>
          </w:tcPr>
          <w:p w:rsidR="00A9601F" w:rsidRPr="00737131" w:rsidRDefault="0002556F" w:rsidP="000255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นางจุฬารัตน์ ขัดซอนใบ</w:t>
            </w:r>
          </w:p>
        </w:tc>
      </w:tr>
      <w:tr w:rsidR="00737131" w:rsidRPr="00737131" w:rsidTr="0002556F">
        <w:tc>
          <w:tcPr>
            <w:tcW w:w="2463" w:type="dxa"/>
          </w:tcPr>
          <w:p w:rsidR="00A9601F" w:rsidRPr="00737131" w:rsidRDefault="00557981" w:rsidP="000255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2. 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2748" w:type="dxa"/>
          </w:tcPr>
          <w:p w:rsidR="00A9601F" w:rsidRPr="00737131" w:rsidRDefault="00086C6C" w:rsidP="000255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กรกฎาคม </w:t>
            </w:r>
            <w:r w:rsidR="00125A95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2560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- 1</w:t>
            </w:r>
            <w:r w:rsidR="00557981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มกรา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คม</w:t>
            </w:r>
            <w:r w:rsidR="00557981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</w:tc>
        <w:tc>
          <w:tcPr>
            <w:tcW w:w="2179" w:type="dxa"/>
          </w:tcPr>
          <w:p w:rsidR="00A9601F" w:rsidRPr="00737131" w:rsidRDefault="0002556F" w:rsidP="00A9601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  <w:r w:rsidR="00086C6C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,5</w:t>
            </w:r>
            <w:r w:rsidR="00557981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00.00 </w:t>
            </w:r>
            <w:r w:rsidR="00557981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บาท</w:t>
            </w:r>
          </w:p>
        </w:tc>
        <w:tc>
          <w:tcPr>
            <w:tcW w:w="2464" w:type="dxa"/>
          </w:tcPr>
          <w:p w:rsidR="00A9601F" w:rsidRPr="00737131" w:rsidRDefault="00557981" w:rsidP="0055798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ครู / บุคลากร กลุ่มสาระการเรียนรู้คณิตศาสตร์</w:t>
            </w:r>
          </w:p>
        </w:tc>
      </w:tr>
      <w:tr w:rsidR="00737131" w:rsidRPr="00737131" w:rsidTr="0002556F">
        <w:tc>
          <w:tcPr>
            <w:tcW w:w="2463" w:type="dxa"/>
          </w:tcPr>
          <w:p w:rsidR="00557981" w:rsidRPr="00737131" w:rsidRDefault="00557981" w:rsidP="00086C6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4.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ทดสอบความก้าวหน้าตาม</w:t>
            </w:r>
            <w:r w:rsidR="00086C6C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48" w:type="dxa"/>
          </w:tcPr>
          <w:p w:rsidR="00557981" w:rsidRPr="00737131" w:rsidRDefault="0002556F" w:rsidP="000255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4 - 5 </w:t>
            </w:r>
            <w:r w:rsidR="00557981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กุมภาพันธ์</w:t>
            </w:r>
            <w:r w:rsidR="00557981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  <w:p w:rsidR="0002556F" w:rsidRPr="00737131" w:rsidRDefault="0002556F" w:rsidP="000255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18 - 19 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กุมภาพันธ์ </w:t>
            </w: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</w:tc>
        <w:tc>
          <w:tcPr>
            <w:tcW w:w="2179" w:type="dxa"/>
          </w:tcPr>
          <w:p w:rsidR="00557981" w:rsidRPr="00737131" w:rsidRDefault="00557981" w:rsidP="00A9601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250.00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บาท</w:t>
            </w:r>
          </w:p>
        </w:tc>
        <w:tc>
          <w:tcPr>
            <w:tcW w:w="2464" w:type="dxa"/>
          </w:tcPr>
          <w:p w:rsidR="00557981" w:rsidRPr="00737131" w:rsidRDefault="0002556F" w:rsidP="004117D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นางจุฬารัตน์ ขัดซอนใบ</w:t>
            </w:r>
          </w:p>
        </w:tc>
      </w:tr>
      <w:tr w:rsidR="00737131" w:rsidRPr="00737131" w:rsidTr="0002556F">
        <w:tc>
          <w:tcPr>
            <w:tcW w:w="2463" w:type="dxa"/>
          </w:tcPr>
          <w:p w:rsidR="00557981" w:rsidRPr="00737131" w:rsidRDefault="00557981" w:rsidP="004117D7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5.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บันทึกผลการทดสอบและประเมินความก้าวหน้า</w:t>
            </w:r>
          </w:p>
        </w:tc>
        <w:tc>
          <w:tcPr>
            <w:tcW w:w="2748" w:type="dxa"/>
          </w:tcPr>
          <w:p w:rsidR="00557981" w:rsidRPr="00737131" w:rsidRDefault="0002556F" w:rsidP="000255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 w:rsidR="00557981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มีนา</w:t>
            </w:r>
            <w:r w:rsidR="00086C6C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คม </w:t>
            </w: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</w:tc>
        <w:tc>
          <w:tcPr>
            <w:tcW w:w="2179" w:type="dxa"/>
          </w:tcPr>
          <w:p w:rsidR="00557981" w:rsidRPr="00737131" w:rsidRDefault="00557981" w:rsidP="00A9601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50.00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บาท</w:t>
            </w:r>
          </w:p>
        </w:tc>
        <w:tc>
          <w:tcPr>
            <w:tcW w:w="2464" w:type="dxa"/>
          </w:tcPr>
          <w:p w:rsidR="00557981" w:rsidRPr="00737131" w:rsidRDefault="0002556F" w:rsidP="004117D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นางจุฬารัตน์ ขัดซอนใบ</w:t>
            </w:r>
          </w:p>
        </w:tc>
      </w:tr>
      <w:tr w:rsidR="00737131" w:rsidRPr="00737131" w:rsidTr="0002556F">
        <w:tc>
          <w:tcPr>
            <w:tcW w:w="2463" w:type="dxa"/>
          </w:tcPr>
          <w:p w:rsidR="00557981" w:rsidRPr="00737131" w:rsidRDefault="00557981" w:rsidP="004117D7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6.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สรุปผล / จัดทำรายงานโครงการประจำปี</w:t>
            </w:r>
          </w:p>
        </w:tc>
        <w:tc>
          <w:tcPr>
            <w:tcW w:w="2748" w:type="dxa"/>
          </w:tcPr>
          <w:p w:rsidR="00557981" w:rsidRPr="00737131" w:rsidRDefault="00086C6C" w:rsidP="007B648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30</w:t>
            </w:r>
            <w:r w:rsidR="00557981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มีนาคม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</w:p>
        </w:tc>
        <w:tc>
          <w:tcPr>
            <w:tcW w:w="2179" w:type="dxa"/>
          </w:tcPr>
          <w:p w:rsidR="00557981" w:rsidRPr="00737131" w:rsidRDefault="00557981" w:rsidP="00A9601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200.00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บาท</w:t>
            </w:r>
          </w:p>
        </w:tc>
        <w:tc>
          <w:tcPr>
            <w:tcW w:w="2464" w:type="dxa"/>
          </w:tcPr>
          <w:p w:rsidR="00557981" w:rsidRPr="00737131" w:rsidRDefault="0002556F" w:rsidP="004117D7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นางจุฬารัตน์ ขัดซอนใบ</w:t>
            </w:r>
          </w:p>
        </w:tc>
      </w:tr>
    </w:tbl>
    <w:p w:rsidR="00557981" w:rsidRPr="00737131" w:rsidRDefault="00DE6C1E" w:rsidP="00411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713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DE6C1E" w:rsidRPr="00737131" w:rsidRDefault="00DE6C1E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1 </w:t>
      </w:r>
      <w:r w:rsidR="0002556F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กรกฎาคม </w:t>
      </w:r>
      <w:r w:rsidR="0002556F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2560 - 30 </w:t>
      </w:r>
      <w:r w:rsidR="0002556F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มีนาคม </w:t>
      </w:r>
      <w:r w:rsidR="0002556F" w:rsidRPr="00737131">
        <w:rPr>
          <w:rFonts w:ascii="TH SarabunIT๙" w:hAnsi="TH SarabunIT๙" w:cs="TH SarabunIT๙"/>
          <w:color w:val="FF0000"/>
          <w:sz w:val="32"/>
          <w:szCs w:val="32"/>
        </w:rPr>
        <w:t>2561</w:t>
      </w:r>
    </w:p>
    <w:p w:rsidR="00DE6C1E" w:rsidRPr="00737131" w:rsidRDefault="00DE6C1E" w:rsidP="00411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71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DE6C1E" w:rsidRPr="00737131" w:rsidRDefault="00DE6C1E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งบประมาณ จำนวน </w:t>
      </w:r>
      <w:r w:rsidR="00E53844" w:rsidRPr="00737131">
        <w:rPr>
          <w:rFonts w:ascii="TH SarabunIT๙" w:hAnsi="TH SarabunIT๙" w:cs="TH SarabunIT๙"/>
          <w:color w:val="FF0000"/>
          <w:sz w:val="32"/>
          <w:szCs w:val="32"/>
        </w:rPr>
        <w:t>3,</w:t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000.00 </w:t>
      </w:r>
      <w:r w:rsidR="00E53844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 (สาม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พันบาทถ้วน)</w:t>
      </w:r>
    </w:p>
    <w:p w:rsidR="00DE6C1E" w:rsidRPr="00737131" w:rsidRDefault="00DE6C1E" w:rsidP="00411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71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 / ผู้ที่เกี่ยวข้อง</w:t>
      </w:r>
    </w:p>
    <w:p w:rsidR="00DE6C1E" w:rsidRPr="00737131" w:rsidRDefault="00DE6C1E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7.1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สถาบัน / แหล่งการเรียนรู้คณิตศาสตร์ มหาวิทยาลัยราชภัฎลำปาง </w:t>
      </w:r>
      <w:r w:rsidR="00086C6C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และมหาลัยราชมงคลล้านนาลำปาง</w:t>
      </w:r>
    </w:p>
    <w:p w:rsidR="00DE6C1E" w:rsidRPr="00737131" w:rsidRDefault="00DE6C1E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7.2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ครู / บุคลากร กลุ่มสาระการเรียนรู้คณิตศาสตร์</w:t>
      </w:r>
    </w:p>
    <w:p w:rsidR="00DE6C1E" w:rsidRPr="00737131" w:rsidRDefault="00DE6C1E" w:rsidP="00411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71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ระดับความสำเร็จ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37131" w:rsidRPr="00737131" w:rsidTr="007B648F">
        <w:tc>
          <w:tcPr>
            <w:tcW w:w="3284" w:type="dxa"/>
            <w:shd w:val="clear" w:color="auto" w:fill="D9D9D9" w:themeFill="background1" w:themeFillShade="D9"/>
          </w:tcPr>
          <w:p w:rsidR="007B648F" w:rsidRPr="00737131" w:rsidRDefault="007B648F" w:rsidP="007B64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7B648F" w:rsidRPr="00737131" w:rsidRDefault="007B648F" w:rsidP="007B64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7B648F" w:rsidRPr="00737131" w:rsidRDefault="007B648F" w:rsidP="007B64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737131" w:rsidRPr="00737131" w:rsidTr="007B648F">
        <w:tc>
          <w:tcPr>
            <w:tcW w:w="3284" w:type="dxa"/>
          </w:tcPr>
          <w:p w:rsidR="007B648F" w:rsidRPr="00737131" w:rsidRDefault="007B648F" w:rsidP="000255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8.1 </w:t>
            </w:r>
            <w:r w:rsidR="00086C6C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ผู้เข้าร่วมกิจกรรมทุกระดับชั้นมี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ผลสัมฤทธิ์ทางการเรียนดีขึ้น ร้อยละ 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70</w:t>
            </w:r>
          </w:p>
        </w:tc>
        <w:tc>
          <w:tcPr>
            <w:tcW w:w="3285" w:type="dxa"/>
          </w:tcPr>
          <w:p w:rsidR="007B648F" w:rsidRPr="00737131" w:rsidRDefault="00DF42F5" w:rsidP="006A37C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-เก็บคะแนนสอบวัดผลและคะแนนอื่นๆ </w:t>
            </w:r>
          </w:p>
          <w:p w:rsidR="00DF42F5" w:rsidRPr="00737131" w:rsidRDefault="00DF42F5" w:rsidP="006A37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-บันทึกข้อมูลผลการเรียนและเปรียบเทียบ</w:t>
            </w:r>
          </w:p>
        </w:tc>
        <w:tc>
          <w:tcPr>
            <w:tcW w:w="3285" w:type="dxa"/>
          </w:tcPr>
          <w:p w:rsidR="007B648F" w:rsidRPr="00737131" w:rsidRDefault="00DF42F5" w:rsidP="00DF42F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  <w:r w:rsidR="007B648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แบบ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ทดสอบหน่วยต่างๆ </w:t>
            </w:r>
          </w:p>
          <w:p w:rsidR="00DF42F5" w:rsidRPr="00737131" w:rsidRDefault="00DF42F5" w:rsidP="00DF42F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-แบบบันทึกข้อมูลผลสัมฤทธิ์</w:t>
            </w:r>
          </w:p>
        </w:tc>
      </w:tr>
      <w:tr w:rsidR="00737131" w:rsidRPr="00737131" w:rsidTr="007B648F">
        <w:tc>
          <w:tcPr>
            <w:tcW w:w="3284" w:type="dxa"/>
          </w:tcPr>
          <w:p w:rsidR="007B648F" w:rsidRPr="00737131" w:rsidRDefault="000C76FC" w:rsidP="0002556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8.2 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คะแนนเฉลี่ยของผลสอบ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O-Net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ระดับ ม.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และ ม.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DF42F5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สูง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ขึ้น 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- 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5 %</w:t>
            </w:r>
          </w:p>
        </w:tc>
        <w:tc>
          <w:tcPr>
            <w:tcW w:w="3285" w:type="dxa"/>
          </w:tcPr>
          <w:p w:rsidR="007B648F" w:rsidRPr="00737131" w:rsidRDefault="000C76FC" w:rsidP="0002556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เก็บผล</w:t>
            </w:r>
            <w:r w:rsidR="006A37C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คะแนน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</w:t>
            </w:r>
            <w:r w:rsidR="006A37C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ทด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สอบ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O-Net 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ปีการศึกษา </w:t>
            </w:r>
            <w:r w:rsidR="0002556F"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2560 </w:t>
            </w:r>
            <w:r w:rsidR="0002556F"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และทำการวิเคราะห์เปรียบเทียบ</w:t>
            </w:r>
          </w:p>
        </w:tc>
        <w:tc>
          <w:tcPr>
            <w:tcW w:w="3285" w:type="dxa"/>
          </w:tcPr>
          <w:p w:rsidR="007B648F" w:rsidRPr="00737131" w:rsidRDefault="0002556F" w:rsidP="006A37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แบบทดสอบมาตรฐานระดับชาติ </w:t>
            </w: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O-Net</w:t>
            </w:r>
          </w:p>
        </w:tc>
      </w:tr>
      <w:tr w:rsidR="00ED5D42" w:rsidRPr="00737131" w:rsidTr="007B648F">
        <w:tc>
          <w:tcPr>
            <w:tcW w:w="3284" w:type="dxa"/>
          </w:tcPr>
          <w:p w:rsidR="00DF42F5" w:rsidRPr="00737131" w:rsidRDefault="00DF42F5" w:rsidP="0002556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8.3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ผู้เข้าร่วมกิจกรรมร้อยละ </w:t>
            </w: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70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มีความรู้ความเข้าเกี่ยวกับการบูรณาการเข้าสู่กระบวนการทาง </w:t>
            </w: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STEM </w:t>
            </w:r>
          </w:p>
        </w:tc>
        <w:tc>
          <w:tcPr>
            <w:tcW w:w="3285" w:type="dxa"/>
          </w:tcPr>
          <w:p w:rsidR="00DF42F5" w:rsidRPr="00737131" w:rsidRDefault="00DF42F5" w:rsidP="0002556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ตรวจชิ้นงานที่กำหนดให้สร้างการบูรณาการอย่างน้อย </w:t>
            </w: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ศาสตร์ ขึ้นไป</w:t>
            </w:r>
          </w:p>
        </w:tc>
        <w:tc>
          <w:tcPr>
            <w:tcW w:w="3285" w:type="dxa"/>
          </w:tcPr>
          <w:p w:rsidR="00DF42F5" w:rsidRPr="00737131" w:rsidRDefault="00DF42F5" w:rsidP="006A37C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3713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แบบประเมินชิ้นงาน </w:t>
            </w:r>
            <w:r w:rsidRPr="0073713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STEM</w:t>
            </w:r>
          </w:p>
        </w:tc>
      </w:tr>
    </w:tbl>
    <w:p w:rsidR="00DF42F5" w:rsidRPr="00737131" w:rsidRDefault="00DF42F5" w:rsidP="004117D7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F42F5" w:rsidRPr="00737131" w:rsidRDefault="00DF42F5" w:rsidP="004117D7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F42F5" w:rsidRDefault="00DF42F5" w:rsidP="004117D7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F6FD8" w:rsidRPr="00737131" w:rsidRDefault="008F6FD8" w:rsidP="004117D7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</w:p>
    <w:p w:rsidR="00DE6C1E" w:rsidRPr="00737131" w:rsidRDefault="000C76FC" w:rsidP="004117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713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73713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0C76FC" w:rsidRPr="00737131" w:rsidRDefault="000C76FC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9.1 </w:t>
      </w:r>
      <w:r w:rsidR="00DF42F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ผู้เข้าร่วมกิจกรรมทุกระดับชั้นมีผลสัมฤทธิ์ทางการเรียนดีขึ้น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เมื่อเทียบกับปีการศึกษา </w:t>
      </w:r>
      <w:r w:rsidR="00DF42F5" w:rsidRPr="00737131">
        <w:rPr>
          <w:rFonts w:ascii="TH SarabunIT๙" w:hAnsi="TH SarabunIT๙" w:cs="TH SarabunIT๙"/>
          <w:color w:val="FF0000"/>
          <w:sz w:val="32"/>
          <w:szCs w:val="32"/>
        </w:rPr>
        <w:t>2559</w:t>
      </w:r>
    </w:p>
    <w:p w:rsidR="000C76FC" w:rsidRPr="00737131" w:rsidRDefault="000C76FC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9.2 </w:t>
      </w:r>
      <w:r w:rsidR="00DF42F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ผลคะแนนเฉลี่ยของผลการสอบระดับชาติ </w:t>
      </w:r>
      <w:r w:rsidR="00DF42F5" w:rsidRPr="00737131">
        <w:rPr>
          <w:rFonts w:ascii="TH SarabunIT๙" w:hAnsi="TH SarabunIT๙" w:cs="TH SarabunIT๙"/>
          <w:color w:val="FF0000"/>
          <w:sz w:val="32"/>
          <w:szCs w:val="32"/>
        </w:rPr>
        <w:t>O-Net</w:t>
      </w:r>
      <w:r w:rsidR="00DF42F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ระดับ ม.</w:t>
      </w:r>
      <w:r w:rsidR="00DF42F5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3 </w:t>
      </w:r>
      <w:r w:rsidR="00DF42F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 ม.</w:t>
      </w:r>
      <w:r w:rsidR="00DF42F5" w:rsidRPr="00737131">
        <w:rPr>
          <w:rFonts w:ascii="TH SarabunIT๙" w:hAnsi="TH SarabunIT๙" w:cs="TH SarabunIT๙"/>
          <w:color w:val="FF0000"/>
          <w:sz w:val="32"/>
          <w:szCs w:val="32"/>
        </w:rPr>
        <w:t>6</w:t>
      </w:r>
      <w:r w:rsidR="00DF42F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สูงขึ้น </w:t>
      </w:r>
      <w:r w:rsidR="00DF42F5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3 </w:t>
      </w:r>
      <w:r w:rsidR="00DF42F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="00DF42F5" w:rsidRPr="00737131">
        <w:rPr>
          <w:rFonts w:ascii="TH SarabunIT๙" w:hAnsi="TH SarabunIT๙" w:cs="TH SarabunIT๙"/>
          <w:color w:val="FF0000"/>
          <w:sz w:val="32"/>
          <w:szCs w:val="32"/>
        </w:rPr>
        <w:t>5 %</w:t>
      </w:r>
    </w:p>
    <w:p w:rsidR="000C76FC" w:rsidRPr="00737131" w:rsidRDefault="000C76FC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9.3 </w:t>
      </w:r>
      <w:r w:rsidR="00DF42F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ผู้เข้าร่วมกิจกรรมร้อยละ มีความรู้ความเข้า</w:t>
      </w:r>
      <w:r w:rsidR="00125A9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ใจ</w:t>
      </w:r>
      <w:r w:rsidR="00DF42F5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เกี่ยวกับกระบวนการทาง </w:t>
      </w:r>
      <w:r w:rsidR="00DF42F5" w:rsidRPr="00737131">
        <w:rPr>
          <w:rFonts w:ascii="TH SarabunIT๙" w:hAnsi="TH SarabunIT๙" w:cs="TH SarabunIT๙"/>
          <w:color w:val="FF0000"/>
          <w:sz w:val="32"/>
          <w:szCs w:val="32"/>
        </w:rPr>
        <w:t>STEM</w:t>
      </w:r>
    </w:p>
    <w:p w:rsidR="000C76FC" w:rsidRPr="00737131" w:rsidRDefault="000C76FC" w:rsidP="004117D7">
      <w:pPr>
        <w:spacing w:after="0"/>
        <w:rPr>
          <w:rFonts w:ascii="TH SarabunIT๙" w:hAnsi="TH SarabunIT๙" w:cs="TH SarabunIT๙"/>
          <w:color w:val="FF0000"/>
          <w:sz w:val="16"/>
          <w:szCs w:val="16"/>
        </w:rPr>
      </w:pPr>
    </w:p>
    <w:p w:rsidR="00E977BB" w:rsidRPr="00737131" w:rsidRDefault="00E977BB" w:rsidP="004117D7">
      <w:pPr>
        <w:spacing w:after="0"/>
        <w:rPr>
          <w:rFonts w:ascii="TH SarabunIT๙" w:hAnsi="TH SarabunIT๙" w:cs="TH SarabunIT๙"/>
          <w:color w:val="FF0000"/>
          <w:sz w:val="16"/>
          <w:szCs w:val="16"/>
        </w:rPr>
      </w:pPr>
    </w:p>
    <w:p w:rsidR="000C76FC" w:rsidRPr="00737131" w:rsidRDefault="000C76FC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DF42F5" w:rsidRPr="00737131" w:rsidRDefault="00DF42F5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1A556F" w:rsidRPr="00737131" w:rsidRDefault="001A556F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0C76FC" w:rsidRPr="00737131" w:rsidRDefault="000C76FC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  <w:t>ผู้เสนอโครงการ</w:t>
      </w:r>
    </w:p>
    <w:p w:rsidR="000C76FC" w:rsidRPr="00737131" w:rsidRDefault="000C76FC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 </w:t>
      </w:r>
      <w:r w:rsidR="009A7830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( น</w:t>
      </w:r>
      <w:r w:rsidR="009A7830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างจุฬารัตน์ ขัดซอนใบ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)</w:t>
      </w:r>
    </w:p>
    <w:p w:rsidR="000C76FC" w:rsidRPr="00737131" w:rsidRDefault="009A7830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0C76FC" w:rsidRPr="0073713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ประธาน</w:t>
      </w:r>
      <w:r w:rsidR="000C76FC"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กลุ่มสาระการเรียนรู้คณิตศาสตร์</w:t>
      </w:r>
    </w:p>
    <w:p w:rsidR="00DF42F5" w:rsidRPr="00737131" w:rsidRDefault="00DF42F5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DF42F5" w:rsidRPr="00737131" w:rsidRDefault="00DF42F5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DF42F5" w:rsidRPr="00737131" w:rsidRDefault="00DF42F5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DF42F5" w:rsidRPr="00737131" w:rsidRDefault="00DF42F5" w:rsidP="00DF42F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="00B453A4" w:rsidRPr="00737131">
        <w:rPr>
          <w:rFonts w:ascii="TH SarabunIT๙" w:hAnsi="TH SarabunIT๙" w:cs="TH SarabunIT๙" w:hint="cs"/>
          <w:sz w:val="32"/>
          <w:szCs w:val="32"/>
          <w:cs/>
        </w:rPr>
        <w:t>ผู้เห็นชอบ</w:t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DF42F5" w:rsidRPr="00737131" w:rsidRDefault="00DF42F5" w:rsidP="00DF42F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    ( พระมหาภานุวัฒน์ ลุใจคำ )</w:t>
      </w:r>
    </w:p>
    <w:p w:rsidR="00DF42F5" w:rsidRPr="00737131" w:rsidRDefault="00DF42F5" w:rsidP="00DF42F5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รองผู้อำนวยการฝ่ายวิชาการ</w:t>
      </w:r>
    </w:p>
    <w:p w:rsidR="00DF42F5" w:rsidRPr="00737131" w:rsidRDefault="00DF42F5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E977BB" w:rsidRPr="00737131" w:rsidRDefault="00E977BB" w:rsidP="004117D7">
      <w:pPr>
        <w:spacing w:after="0"/>
        <w:rPr>
          <w:rFonts w:ascii="TH SarabunIT๙" w:hAnsi="TH SarabunIT๙" w:cs="TH SarabunIT๙"/>
          <w:color w:val="FF0000"/>
          <w:szCs w:val="22"/>
          <w:cs/>
        </w:rPr>
      </w:pPr>
    </w:p>
    <w:p w:rsidR="000C76FC" w:rsidRPr="00737131" w:rsidRDefault="000C76FC" w:rsidP="004117D7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0C76FC" w:rsidRPr="00737131" w:rsidRDefault="000C76FC" w:rsidP="000C76F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sz w:val="32"/>
          <w:szCs w:val="32"/>
          <w:cs/>
        </w:rPr>
        <w:tab/>
        <w:t>ผู้อนุมัติโครงการ</w:t>
      </w:r>
    </w:p>
    <w:p w:rsidR="000C76FC" w:rsidRPr="00737131" w:rsidRDefault="000C76FC" w:rsidP="000C76FC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      ( พระครูวิบูลปริยัตยากร )</w:t>
      </w:r>
    </w:p>
    <w:p w:rsidR="000C76FC" w:rsidRPr="00737131" w:rsidRDefault="000C76FC" w:rsidP="004117D7">
      <w:pPr>
        <w:spacing w:after="0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37131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</w:t>
      </w:r>
      <w:r w:rsidRPr="0073713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ผู้อำนวยการโรงเรียนวิสุทธิ์วิทยากร</w:t>
      </w:r>
    </w:p>
    <w:sectPr w:rsidR="000C76FC" w:rsidRPr="00737131" w:rsidSect="00086C6C">
      <w:headerReference w:type="default" r:id="rId7"/>
      <w:foot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D9" w:rsidRDefault="00FF64D9" w:rsidP="00737131">
      <w:pPr>
        <w:spacing w:after="0" w:line="240" w:lineRule="auto"/>
      </w:pPr>
      <w:r>
        <w:separator/>
      </w:r>
    </w:p>
  </w:endnote>
  <w:endnote w:type="continuationSeparator" w:id="0">
    <w:p w:rsidR="00FF64D9" w:rsidRDefault="00FF64D9" w:rsidP="0073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Cs w:val="22"/>
      </w:rPr>
      <w:id w:val="157356103"/>
      <w:docPartObj>
        <w:docPartGallery w:val="Page Numbers (Bottom of Page)"/>
        <w:docPartUnique/>
      </w:docPartObj>
    </w:sdtPr>
    <w:sdtContent>
      <w:p w:rsidR="0021050A" w:rsidRPr="0021050A" w:rsidRDefault="0021050A">
        <w:pPr>
          <w:pStyle w:val="ab"/>
          <w:pBdr>
            <w:top w:val="single" w:sz="4" w:space="1" w:color="D9D9D9" w:themeColor="background1" w:themeShade="D9"/>
          </w:pBdr>
          <w:jc w:val="right"/>
          <w:rPr>
            <w:rFonts w:ascii="TH SarabunPSK" w:hAnsi="TH SarabunPSK" w:cs="TH SarabunPSK"/>
            <w:szCs w:val="22"/>
          </w:rPr>
        </w:pPr>
        <w:r w:rsidRPr="0021050A">
          <w:rPr>
            <w:rFonts w:ascii="TH SarabunPSK" w:hAnsi="TH SarabunPSK" w:cs="TH SarabunPSK"/>
            <w:szCs w:val="22"/>
          </w:rPr>
          <w:fldChar w:fldCharType="begin"/>
        </w:r>
        <w:r w:rsidRPr="0021050A">
          <w:rPr>
            <w:rFonts w:ascii="TH SarabunPSK" w:hAnsi="TH SarabunPSK" w:cs="TH SarabunPSK"/>
            <w:szCs w:val="22"/>
          </w:rPr>
          <w:instrText>PAGE   \* MERGEFORMAT</w:instrText>
        </w:r>
        <w:r w:rsidRPr="0021050A">
          <w:rPr>
            <w:rFonts w:ascii="TH SarabunPSK" w:hAnsi="TH SarabunPSK" w:cs="TH SarabunPSK"/>
            <w:szCs w:val="22"/>
          </w:rPr>
          <w:fldChar w:fldCharType="separate"/>
        </w:r>
        <w:r w:rsidR="00B0349A" w:rsidRPr="00B0349A">
          <w:rPr>
            <w:rFonts w:ascii="TH SarabunPSK" w:hAnsi="TH SarabunPSK" w:cs="TH SarabunPSK"/>
            <w:noProof/>
            <w:szCs w:val="22"/>
            <w:lang w:val="th-TH"/>
          </w:rPr>
          <w:t>3</w:t>
        </w:r>
        <w:r w:rsidRPr="0021050A">
          <w:rPr>
            <w:rFonts w:ascii="TH SarabunPSK" w:hAnsi="TH SarabunPSK" w:cs="TH SarabunPSK"/>
            <w:szCs w:val="22"/>
          </w:rPr>
          <w:fldChar w:fldCharType="end"/>
        </w:r>
        <w:r w:rsidRPr="0021050A">
          <w:rPr>
            <w:rFonts w:ascii="TH SarabunPSK" w:hAnsi="TH SarabunPSK" w:cs="TH SarabunPSK"/>
            <w:szCs w:val="22"/>
            <w:cs/>
            <w:lang w:val="th-TH"/>
          </w:rPr>
          <w:t xml:space="preserve"> | </w:t>
        </w:r>
        <w:r w:rsidRPr="0021050A">
          <w:rPr>
            <w:rFonts w:ascii="TH SarabunPSK" w:hAnsi="TH SarabunPSK" w:cs="TH SarabunPSK"/>
            <w:spacing w:val="60"/>
            <w:szCs w:val="22"/>
            <w:cs/>
            <w:lang w:val="th-TH"/>
          </w:rPr>
          <w:t>หน้า</w:t>
        </w:r>
      </w:p>
    </w:sdtContent>
  </w:sdt>
  <w:p w:rsidR="0021050A" w:rsidRPr="0021050A" w:rsidRDefault="0021050A">
    <w:pPr>
      <w:pStyle w:val="ab"/>
      <w:rPr>
        <w:rFonts w:ascii="TH SarabunPSK" w:hAnsi="TH SarabunPSK" w:cs="TH SarabunPSK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D9" w:rsidRDefault="00FF64D9" w:rsidP="00737131">
      <w:pPr>
        <w:spacing w:after="0" w:line="240" w:lineRule="auto"/>
      </w:pPr>
      <w:r>
        <w:separator/>
      </w:r>
    </w:p>
  </w:footnote>
  <w:footnote w:type="continuationSeparator" w:id="0">
    <w:p w:rsidR="00FF64D9" w:rsidRDefault="00FF64D9" w:rsidP="0073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0A" w:rsidRDefault="00ED5D42">
    <w:pPr>
      <w:pStyle w:val="a9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580DCD93" wp14:editId="24946F60">
              <wp:simplePos x="0" y="0"/>
              <wp:positionH relativeFrom="column">
                <wp:posOffset>1058159</wp:posOffset>
              </wp:positionH>
              <wp:positionV relativeFrom="paragraph">
                <wp:posOffset>3997795</wp:posOffset>
              </wp:positionV>
              <wp:extent cx="3965575" cy="1404620"/>
              <wp:effectExtent l="0" t="1066800" r="0" b="1075055"/>
              <wp:wrapNone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8900000">
                        <a:off x="0" y="0"/>
                        <a:ext cx="3965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5D42" w:rsidRPr="00ED5D42" w:rsidRDefault="00ED5D42" w:rsidP="00ED5D4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D9D9D9" w:themeColor="background1" w:themeShade="D9"/>
                              <w:sz w:val="160"/>
                              <w:szCs w:val="200"/>
                              <w:cs/>
                            </w:rPr>
                          </w:pPr>
                          <w:r w:rsidRPr="00ED5D42">
                            <w:rPr>
                              <w:rFonts w:ascii="TH SarabunPSK" w:hAnsi="TH SarabunPSK" w:cs="TH SarabunPSK"/>
                              <w:b/>
                              <w:bCs/>
                              <w:color w:val="D9D9D9" w:themeColor="background1" w:themeShade="D9"/>
                              <w:sz w:val="160"/>
                              <w:szCs w:val="200"/>
                              <w:cs/>
                            </w:rPr>
                            <w:t>ตัวอย่าง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DCD93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83.3pt;margin-top:314.8pt;width:312.25pt;height:110.6pt;rotation:-45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" filled="f" stroked="f">
              <v:textbox style="mso-fit-shape-to-text:t">
                <w:txbxContent>
                  <w:p w:rsidR="00ED5D42" w:rsidRPr="00ED5D42" w:rsidRDefault="00ED5D42" w:rsidP="00ED5D4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D9D9D9" w:themeColor="background1" w:themeShade="D9"/>
                        <w:sz w:val="160"/>
                        <w:szCs w:val="200"/>
                        <w:cs/>
                      </w:rPr>
                    </w:pPr>
                    <w:r w:rsidRPr="00ED5D42">
                      <w:rPr>
                        <w:rFonts w:ascii="TH SarabunPSK" w:hAnsi="TH SarabunPSK" w:cs="TH SarabunPSK"/>
                        <w:b/>
                        <w:bCs/>
                        <w:color w:val="D9D9D9" w:themeColor="background1" w:themeShade="D9"/>
                        <w:sz w:val="160"/>
                        <w:szCs w:val="200"/>
                        <w:cs/>
                      </w:rPr>
                      <w:t>ตัวอย่าง</w:t>
                    </w:r>
                  </w:p>
                </w:txbxContent>
              </v:textbox>
            </v:shape>
          </w:pict>
        </mc:Fallback>
      </mc:AlternateContent>
    </w:r>
    <w:r w:rsidR="0021050A">
      <w:rPr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169B9" wp14:editId="18C1D2B9">
              <wp:simplePos x="0" y="0"/>
              <wp:positionH relativeFrom="column">
                <wp:posOffset>4830417</wp:posOffset>
              </wp:positionH>
              <wp:positionV relativeFrom="paragraph">
                <wp:posOffset>-189478</wp:posOffset>
              </wp:positionV>
              <wp:extent cx="1261966" cy="337820"/>
              <wp:effectExtent l="0" t="0" r="14605" b="24130"/>
              <wp:wrapNone/>
              <wp:docPr id="29" name="รูปห้าเหลี่ยม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1966" cy="337820"/>
                      </a:xfrm>
                      <a:prstGeom prst="homePlat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1050A" w:rsidRPr="0021050A" w:rsidRDefault="0021050A" w:rsidP="0021050A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1050A"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แบบฟอร์ม งบ</w:t>
                          </w:r>
                          <w:r w:rsidRPr="0021050A"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  <w:t>.01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169B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รูปห้าเหลี่ยม 29" o:spid="_x0000_s1027" type="#_x0000_t15" style="position:absolute;margin-left:380.35pt;margin-top:-14.9pt;width:99.3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" adj="18709" filled="f" strokecolor="black [3213]" strokeweight="1pt">
              <v:textbox>
                <w:txbxContent>
                  <w:p w:rsidR="0021050A" w:rsidRPr="0021050A" w:rsidRDefault="0021050A" w:rsidP="0021050A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</w:rPr>
                    </w:pPr>
                    <w:r w:rsidRPr="0021050A"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  <w:cs/>
                      </w:rPr>
                      <w:t>แบบฟอร์ม งบ</w:t>
                    </w:r>
                    <w:r w:rsidRPr="0021050A"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</w:rPr>
                      <w:t>.01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B6E1A"/>
    <w:multiLevelType w:val="hybridMultilevel"/>
    <w:tmpl w:val="CF44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86"/>
    <w:rsid w:val="0002556F"/>
    <w:rsid w:val="00086C6C"/>
    <w:rsid w:val="000C76FC"/>
    <w:rsid w:val="00125A95"/>
    <w:rsid w:val="001A556F"/>
    <w:rsid w:val="001F4A1E"/>
    <w:rsid w:val="0021050A"/>
    <w:rsid w:val="00221CFE"/>
    <w:rsid w:val="002415C7"/>
    <w:rsid w:val="003E3082"/>
    <w:rsid w:val="004117D7"/>
    <w:rsid w:val="00557981"/>
    <w:rsid w:val="005C28B5"/>
    <w:rsid w:val="0064199B"/>
    <w:rsid w:val="006A37CF"/>
    <w:rsid w:val="006C2823"/>
    <w:rsid w:val="00737131"/>
    <w:rsid w:val="007B648F"/>
    <w:rsid w:val="008B1EAD"/>
    <w:rsid w:val="008F6FD8"/>
    <w:rsid w:val="009424DB"/>
    <w:rsid w:val="00994EA1"/>
    <w:rsid w:val="009A7830"/>
    <w:rsid w:val="009D1E86"/>
    <w:rsid w:val="00A9601F"/>
    <w:rsid w:val="00B0349A"/>
    <w:rsid w:val="00B453A4"/>
    <w:rsid w:val="00BC4B37"/>
    <w:rsid w:val="00DE6C1E"/>
    <w:rsid w:val="00DF42F5"/>
    <w:rsid w:val="00E205F0"/>
    <w:rsid w:val="00E53844"/>
    <w:rsid w:val="00E977BB"/>
    <w:rsid w:val="00ED5D42"/>
    <w:rsid w:val="00F9378C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26D28-BB15-45F3-984C-52A02374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E86"/>
    <w:pPr>
      <w:ind w:left="720"/>
      <w:contextualSpacing/>
    </w:pPr>
  </w:style>
  <w:style w:type="paragraph" w:styleId="a4">
    <w:name w:val="Body Text Indent"/>
    <w:basedOn w:val="a"/>
    <w:link w:val="a5"/>
    <w:rsid w:val="009D1E86"/>
    <w:pPr>
      <w:spacing w:after="0" w:line="240" w:lineRule="auto"/>
      <w:ind w:firstLine="360"/>
      <w:jc w:val="both"/>
    </w:pPr>
    <w:rPr>
      <w:rFonts w:ascii="CordiaUPC" w:eastAsia="Cordia New" w:hAnsi="CordiaUPC" w:cs="CordiaUPC"/>
      <w:color w:val="0000FF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9D1E86"/>
    <w:rPr>
      <w:rFonts w:ascii="CordiaUPC" w:eastAsia="Cordia New" w:hAnsi="CordiaUPC" w:cs="CordiaUPC"/>
      <w:color w:val="0000FF"/>
      <w:sz w:val="32"/>
      <w:szCs w:val="32"/>
    </w:rPr>
  </w:style>
  <w:style w:type="table" w:styleId="a6">
    <w:name w:val="Table Grid"/>
    <w:basedOn w:val="a1"/>
    <w:uiPriority w:val="59"/>
    <w:rsid w:val="00A9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5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453A4"/>
    <w:rPr>
      <w:rFonts w:ascii="Leelawadee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37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37131"/>
  </w:style>
  <w:style w:type="paragraph" w:styleId="ab">
    <w:name w:val="footer"/>
    <w:basedOn w:val="a"/>
    <w:link w:val="ac"/>
    <w:uiPriority w:val="99"/>
    <w:unhideWhenUsed/>
    <w:rsid w:val="00737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3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TheTee</dc:creator>
  <cp:lastModifiedBy>The Tee</cp:lastModifiedBy>
  <cp:revision>21</cp:revision>
  <cp:lastPrinted>2017-09-06T02:59:00Z</cp:lastPrinted>
  <dcterms:created xsi:type="dcterms:W3CDTF">2016-08-09T11:24:00Z</dcterms:created>
  <dcterms:modified xsi:type="dcterms:W3CDTF">2017-11-09T04:58:00Z</dcterms:modified>
</cp:coreProperties>
</file>